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33" w:rsidRDefault="00E41833" w:rsidP="00036F8D">
      <w:pPr>
        <w:pStyle w:val="a3"/>
        <w:jc w:val="both"/>
        <w:rPr>
          <w:rFonts w:ascii="Cambria" w:hAnsi="Cambria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-484505</wp:posOffset>
            </wp:positionV>
            <wp:extent cx="2362200" cy="971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833" w:rsidRDefault="00E41833" w:rsidP="00036F8D">
      <w:pPr>
        <w:pStyle w:val="a3"/>
        <w:jc w:val="both"/>
        <w:rPr>
          <w:rFonts w:ascii="Cambria" w:hAnsi="Cambria"/>
          <w:b/>
          <w:color w:val="000000"/>
          <w:sz w:val="28"/>
          <w:szCs w:val="28"/>
        </w:rPr>
      </w:pPr>
    </w:p>
    <w:p w:rsidR="00F3289E" w:rsidRPr="002D3403" w:rsidRDefault="002D3403" w:rsidP="00FB47E9">
      <w:pPr>
        <w:pStyle w:val="a3"/>
        <w:jc w:val="center"/>
        <w:rPr>
          <w:rFonts w:ascii="Cambria" w:hAnsi="Cambria"/>
          <w:b/>
          <w:color w:val="000000"/>
          <w:sz w:val="28"/>
          <w:szCs w:val="28"/>
        </w:rPr>
      </w:pPr>
      <w:r w:rsidRPr="002D3403">
        <w:rPr>
          <w:rFonts w:ascii="Cambria" w:hAnsi="Cambria"/>
          <w:b/>
          <w:color w:val="000000"/>
          <w:sz w:val="28"/>
          <w:szCs w:val="28"/>
        </w:rPr>
        <w:t xml:space="preserve">Проверка </w:t>
      </w:r>
      <w:proofErr w:type="spellStart"/>
      <w:r w:rsidRPr="002D3403">
        <w:rPr>
          <w:rFonts w:ascii="Cambria" w:hAnsi="Cambria"/>
          <w:b/>
          <w:color w:val="000000"/>
          <w:sz w:val="28"/>
          <w:szCs w:val="28"/>
        </w:rPr>
        <w:t>Росреестра</w:t>
      </w:r>
      <w:proofErr w:type="spellEnd"/>
      <w:r w:rsidRPr="002D3403">
        <w:rPr>
          <w:rFonts w:ascii="Cambria" w:hAnsi="Cambria"/>
          <w:b/>
          <w:color w:val="000000"/>
          <w:sz w:val="28"/>
          <w:szCs w:val="28"/>
        </w:rPr>
        <w:t xml:space="preserve"> – без участия собственника!</w:t>
      </w:r>
    </w:p>
    <w:p w:rsidR="002D3403" w:rsidRPr="002D3403" w:rsidRDefault="004F4A1D" w:rsidP="00FB47E9">
      <w:pPr>
        <w:spacing w:before="100" w:beforeAutospacing="1" w:after="100" w:afterAutospacing="1" w:line="240" w:lineRule="auto"/>
        <w:jc w:val="both"/>
        <w:rPr>
          <w:rFonts w:ascii="Cambria" w:hAnsi="Cambria"/>
          <w:color w:val="000000"/>
          <w:sz w:val="28"/>
          <w:szCs w:val="28"/>
        </w:rPr>
      </w:pPr>
      <w:r w:rsidRPr="002D3403">
        <w:rPr>
          <w:rFonts w:ascii="Cambria" w:hAnsi="Cambria"/>
          <w:color w:val="000000"/>
          <w:sz w:val="28"/>
          <w:szCs w:val="28"/>
        </w:rPr>
        <w:t xml:space="preserve">Управление </w:t>
      </w:r>
      <w:proofErr w:type="spellStart"/>
      <w:r w:rsidRPr="002D3403">
        <w:rPr>
          <w:rFonts w:ascii="Cambria" w:hAnsi="Cambria"/>
          <w:color w:val="000000"/>
          <w:sz w:val="28"/>
          <w:szCs w:val="28"/>
        </w:rPr>
        <w:t>Росреестра</w:t>
      </w:r>
      <w:proofErr w:type="spellEnd"/>
      <w:r w:rsidRPr="002D3403">
        <w:rPr>
          <w:rFonts w:ascii="Cambria" w:hAnsi="Cambria"/>
          <w:color w:val="000000"/>
          <w:sz w:val="28"/>
          <w:szCs w:val="28"/>
        </w:rPr>
        <w:t xml:space="preserve"> по Красноярскому краю проводит административные обследования </w:t>
      </w:r>
      <w:r w:rsidR="00582E0E">
        <w:rPr>
          <w:rFonts w:ascii="Cambria" w:hAnsi="Cambria"/>
          <w:color w:val="000000"/>
          <w:sz w:val="28"/>
          <w:szCs w:val="28"/>
        </w:rPr>
        <w:t>земельных участков</w:t>
      </w:r>
      <w:r w:rsidRPr="002D3403">
        <w:rPr>
          <w:rFonts w:ascii="Cambria" w:hAnsi="Cambria"/>
          <w:color w:val="000000"/>
          <w:sz w:val="28"/>
          <w:szCs w:val="28"/>
        </w:rPr>
        <w:t xml:space="preserve"> без взаимодействия с </w:t>
      </w:r>
      <w:r w:rsidR="00036F8D">
        <w:rPr>
          <w:rFonts w:ascii="Cambria" w:hAnsi="Cambria"/>
          <w:color w:val="000000"/>
          <w:sz w:val="28"/>
          <w:szCs w:val="28"/>
        </w:rPr>
        <w:t xml:space="preserve"> их </w:t>
      </w:r>
      <w:r w:rsidRPr="002D3403">
        <w:rPr>
          <w:rFonts w:ascii="Cambria" w:hAnsi="Cambria"/>
          <w:color w:val="000000"/>
          <w:sz w:val="28"/>
          <w:szCs w:val="28"/>
        </w:rPr>
        <w:t>правообладателями</w:t>
      </w:r>
      <w:r w:rsidR="00036F8D">
        <w:rPr>
          <w:rFonts w:ascii="Cambria" w:hAnsi="Cambria"/>
          <w:color w:val="000000"/>
          <w:sz w:val="28"/>
          <w:szCs w:val="28"/>
        </w:rPr>
        <w:t>.</w:t>
      </w:r>
      <w:r w:rsidR="00F917E4" w:rsidRPr="002D3403">
        <w:rPr>
          <w:rFonts w:ascii="Cambria" w:hAnsi="Cambria"/>
          <w:color w:val="000000"/>
          <w:sz w:val="28"/>
          <w:szCs w:val="28"/>
        </w:rPr>
        <w:t xml:space="preserve"> </w:t>
      </w:r>
    </w:p>
    <w:p w:rsidR="00F917E4" w:rsidRPr="002D3403" w:rsidRDefault="002D3403" w:rsidP="00FB47E9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8"/>
          <w:szCs w:val="28"/>
        </w:rPr>
      </w:pPr>
      <w:r w:rsidRPr="002D3403">
        <w:rPr>
          <w:rFonts w:ascii="Cambria" w:hAnsi="Cambria"/>
          <w:color w:val="000000"/>
          <w:sz w:val="28"/>
          <w:szCs w:val="28"/>
        </w:rPr>
        <w:t>Порядок проведения административных обследований</w:t>
      </w:r>
      <w:r w:rsidRPr="002D3403">
        <w:rPr>
          <w:rFonts w:ascii="Cambria" w:hAnsi="Cambria" w:cs="Times New Roman"/>
          <w:sz w:val="28"/>
          <w:szCs w:val="28"/>
        </w:rPr>
        <w:t xml:space="preserve"> установлен Правилами, утвержденными постановлением Правительства Российской Федерации от 18.03.2015 № 251.</w:t>
      </w:r>
      <w:r w:rsidR="00FB47E9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F917E4" w:rsidRPr="002D3403">
        <w:rPr>
          <w:rFonts w:ascii="Cambria" w:hAnsi="Cambria" w:cs="Times New Roman"/>
          <w:sz w:val="28"/>
          <w:szCs w:val="28"/>
        </w:rPr>
        <w:t xml:space="preserve">При административном обследовании сначала изучается информация об объекте, содержащаяся в различных </w:t>
      </w:r>
      <w:r w:rsidR="005049B8">
        <w:rPr>
          <w:rFonts w:ascii="Cambria" w:hAnsi="Cambria" w:cs="Times New Roman"/>
          <w:sz w:val="28"/>
          <w:szCs w:val="28"/>
        </w:rPr>
        <w:t xml:space="preserve">государственных </w:t>
      </w:r>
      <w:r w:rsidR="00F917E4" w:rsidRPr="002D3403">
        <w:rPr>
          <w:rFonts w:ascii="Cambria" w:hAnsi="Cambria" w:cs="Times New Roman"/>
          <w:sz w:val="28"/>
          <w:szCs w:val="28"/>
        </w:rPr>
        <w:t>информационных ресурсах</w:t>
      </w:r>
      <w:r w:rsidR="005049B8">
        <w:rPr>
          <w:rFonts w:ascii="Cambria" w:hAnsi="Cambria" w:cs="Times New Roman"/>
          <w:sz w:val="28"/>
          <w:szCs w:val="28"/>
        </w:rPr>
        <w:t>, архивах</w:t>
      </w:r>
      <w:r w:rsidR="00F917E4" w:rsidRPr="002D3403">
        <w:rPr>
          <w:rFonts w:ascii="Cambria" w:hAnsi="Cambria" w:cs="Times New Roman"/>
          <w:sz w:val="28"/>
          <w:szCs w:val="28"/>
        </w:rPr>
        <w:t xml:space="preserve">. Затем государственный инспектор выезжает на место нахождения объекта.  </w:t>
      </w:r>
    </w:p>
    <w:p w:rsidR="00F917E4" w:rsidRDefault="00F917E4" w:rsidP="00FB47E9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8"/>
          <w:szCs w:val="28"/>
        </w:rPr>
      </w:pPr>
      <w:r w:rsidRPr="002D3403">
        <w:rPr>
          <w:rFonts w:ascii="Cambria" w:hAnsi="Cambria" w:cs="Times New Roman"/>
          <w:sz w:val="28"/>
          <w:szCs w:val="28"/>
        </w:rPr>
        <w:t xml:space="preserve">В случае выявления признаков нарушений земельного законодательства, за которые предусмотрена административная и иная ответственность, составляется Акт. Если нарушений нет, то результаты обследования оформляются </w:t>
      </w:r>
      <w:r w:rsidR="002D3403">
        <w:rPr>
          <w:rFonts w:ascii="Cambria" w:hAnsi="Cambria" w:cs="Times New Roman"/>
          <w:sz w:val="28"/>
          <w:szCs w:val="28"/>
        </w:rPr>
        <w:t>З</w:t>
      </w:r>
      <w:r w:rsidRPr="002D3403">
        <w:rPr>
          <w:rFonts w:ascii="Cambria" w:hAnsi="Cambria" w:cs="Times New Roman"/>
          <w:sz w:val="28"/>
          <w:szCs w:val="28"/>
        </w:rPr>
        <w:t>аключением об их отсутствии.</w:t>
      </w:r>
    </w:p>
    <w:p w:rsidR="00C940F5" w:rsidRDefault="0076088B" w:rsidP="00FB47E9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76088B">
        <w:rPr>
          <w:rFonts w:ascii="Cambria" w:hAnsi="Cambria" w:cs="Times New Roman"/>
          <w:b/>
          <w:sz w:val="28"/>
          <w:szCs w:val="28"/>
        </w:rPr>
        <w:t>Роман Бондаренко</w:t>
      </w:r>
      <w:r>
        <w:rPr>
          <w:rFonts w:ascii="Cambria" w:hAnsi="Cambria" w:cs="Times New Roman"/>
          <w:sz w:val="28"/>
          <w:szCs w:val="28"/>
        </w:rPr>
        <w:t>, главный специалист-эксперт отдела государственного земельного надзора:</w:t>
      </w:r>
      <w:r w:rsidR="00FB47E9">
        <w:rPr>
          <w:rFonts w:ascii="Cambria" w:hAnsi="Cambria" w:cs="Times New Roman"/>
          <w:sz w:val="28"/>
          <w:szCs w:val="28"/>
        </w:rPr>
        <w:t xml:space="preserve">  </w:t>
      </w:r>
      <w:r w:rsidRPr="0076088B">
        <w:rPr>
          <w:rFonts w:ascii="Cambria" w:hAnsi="Cambria" w:cs="Times New Roman"/>
          <w:i/>
          <w:sz w:val="28"/>
          <w:szCs w:val="28"/>
        </w:rPr>
        <w:t xml:space="preserve">Сегодня, в рамках административного обследования, государственные инспекторы </w:t>
      </w:r>
      <w:r w:rsidR="00C940F5">
        <w:rPr>
          <w:rFonts w:ascii="Cambria" w:hAnsi="Cambria" w:cs="Times New Roman"/>
          <w:i/>
          <w:sz w:val="28"/>
          <w:szCs w:val="28"/>
        </w:rPr>
        <w:t xml:space="preserve">Управления </w:t>
      </w:r>
      <w:r w:rsidR="00FB47E9">
        <w:rPr>
          <w:rFonts w:ascii="Cambria" w:hAnsi="Cambria" w:cs="Times New Roman"/>
          <w:i/>
          <w:sz w:val="28"/>
          <w:szCs w:val="28"/>
        </w:rPr>
        <w:t xml:space="preserve">с помощью специального оборудования </w:t>
      </w:r>
      <w:r w:rsidRPr="0076088B">
        <w:rPr>
          <w:rFonts w:ascii="Cambria" w:hAnsi="Cambria" w:cs="Times New Roman"/>
          <w:i/>
          <w:sz w:val="28"/>
          <w:szCs w:val="28"/>
        </w:rPr>
        <w:t xml:space="preserve">проводили визуальный осмотр пяти объектов в городе Красноярске </w:t>
      </w:r>
      <w:proofErr w:type="gramStart"/>
      <w:r w:rsidRPr="0076088B">
        <w:rPr>
          <w:rFonts w:ascii="Cambria" w:hAnsi="Cambria" w:cs="Times New Roman"/>
          <w:i/>
          <w:sz w:val="28"/>
          <w:szCs w:val="28"/>
        </w:rPr>
        <w:t>в</w:t>
      </w:r>
      <w:proofErr w:type="gramEnd"/>
      <w:r w:rsidRPr="0076088B">
        <w:rPr>
          <w:rFonts w:ascii="Cambria" w:hAnsi="Cambria" w:cs="Times New Roman"/>
          <w:i/>
          <w:sz w:val="28"/>
          <w:szCs w:val="28"/>
        </w:rPr>
        <w:t xml:space="preserve"> </w:t>
      </w:r>
      <w:proofErr w:type="gramStart"/>
      <w:r w:rsidRPr="0076088B">
        <w:rPr>
          <w:rFonts w:ascii="Cambria" w:hAnsi="Cambria" w:cs="Times New Roman"/>
          <w:i/>
          <w:sz w:val="28"/>
          <w:szCs w:val="28"/>
        </w:rPr>
        <w:t>Советском</w:t>
      </w:r>
      <w:proofErr w:type="gramEnd"/>
      <w:r w:rsidRPr="0076088B">
        <w:rPr>
          <w:rFonts w:ascii="Cambria" w:hAnsi="Cambria" w:cs="Times New Roman"/>
          <w:i/>
          <w:sz w:val="28"/>
          <w:szCs w:val="28"/>
        </w:rPr>
        <w:t xml:space="preserve"> и Свердловском районах.  </w:t>
      </w:r>
      <w:r>
        <w:rPr>
          <w:rFonts w:ascii="Cambria" w:hAnsi="Cambria" w:cs="Times New Roman"/>
          <w:i/>
          <w:sz w:val="28"/>
          <w:szCs w:val="28"/>
        </w:rPr>
        <w:t xml:space="preserve">По результатам </w:t>
      </w:r>
      <w:r w:rsidR="00C940F5">
        <w:rPr>
          <w:rFonts w:ascii="Cambria" w:hAnsi="Cambria" w:cs="Times New Roman"/>
          <w:i/>
          <w:sz w:val="28"/>
          <w:szCs w:val="28"/>
        </w:rPr>
        <w:t xml:space="preserve">обследования </w:t>
      </w:r>
      <w:r w:rsidR="00FB47E9">
        <w:rPr>
          <w:rFonts w:ascii="Cambria" w:hAnsi="Cambria" w:cs="Times New Roman"/>
          <w:i/>
          <w:sz w:val="28"/>
          <w:szCs w:val="28"/>
        </w:rPr>
        <w:t xml:space="preserve">будут даны заключения или составлены акты. Чаще всего в ходе проверок в краевом центре устанавливаются </w:t>
      </w:r>
      <w:r w:rsidR="00C940F5">
        <w:rPr>
          <w:rFonts w:ascii="Cambria" w:hAnsi="Cambria" w:cs="Times New Roman"/>
          <w:i/>
          <w:sz w:val="28"/>
          <w:szCs w:val="28"/>
        </w:rPr>
        <w:t xml:space="preserve">факты использования </w:t>
      </w:r>
      <w:r w:rsidR="00582E0E">
        <w:rPr>
          <w:rFonts w:ascii="Cambria" w:hAnsi="Cambria" w:cs="Times New Roman"/>
          <w:i/>
          <w:sz w:val="28"/>
          <w:szCs w:val="28"/>
        </w:rPr>
        <w:t xml:space="preserve">самовольного занятия </w:t>
      </w:r>
      <w:r w:rsidR="00C940F5">
        <w:rPr>
          <w:rFonts w:ascii="Cambria" w:hAnsi="Cambria" w:cs="Times New Roman"/>
          <w:i/>
          <w:sz w:val="28"/>
          <w:szCs w:val="28"/>
        </w:rPr>
        <w:t>земельн</w:t>
      </w:r>
      <w:r w:rsidR="00FB47E9">
        <w:rPr>
          <w:rFonts w:ascii="Cambria" w:hAnsi="Cambria" w:cs="Times New Roman"/>
          <w:i/>
          <w:sz w:val="28"/>
          <w:szCs w:val="28"/>
        </w:rPr>
        <w:t>ых</w:t>
      </w:r>
      <w:r w:rsidR="00C940F5">
        <w:rPr>
          <w:rFonts w:ascii="Cambria" w:hAnsi="Cambria" w:cs="Times New Roman"/>
          <w:i/>
          <w:sz w:val="28"/>
          <w:szCs w:val="28"/>
        </w:rPr>
        <w:t xml:space="preserve"> участк</w:t>
      </w:r>
      <w:r w:rsidR="00FB47E9">
        <w:rPr>
          <w:rFonts w:ascii="Cambria" w:hAnsi="Cambria" w:cs="Times New Roman"/>
          <w:i/>
          <w:sz w:val="28"/>
          <w:szCs w:val="28"/>
        </w:rPr>
        <w:t>ов</w:t>
      </w:r>
      <w:r w:rsidR="00582E0E">
        <w:rPr>
          <w:rFonts w:ascii="Cambria" w:hAnsi="Cambria" w:cs="Times New Roman"/>
          <w:i/>
          <w:sz w:val="28"/>
          <w:szCs w:val="28"/>
        </w:rPr>
        <w:t>, а также использования земельных участков</w:t>
      </w:r>
      <w:r w:rsidR="00C940F5">
        <w:rPr>
          <w:rFonts w:ascii="Cambria" w:hAnsi="Cambria" w:cs="Times New Roman"/>
          <w:i/>
          <w:sz w:val="28"/>
          <w:szCs w:val="28"/>
        </w:rPr>
        <w:t xml:space="preserve"> не по целевому назначению</w:t>
      </w:r>
      <w:r w:rsidR="00FB47E9">
        <w:rPr>
          <w:rFonts w:ascii="Cambria" w:hAnsi="Cambria" w:cs="Times New Roman"/>
          <w:i/>
          <w:sz w:val="28"/>
          <w:szCs w:val="28"/>
        </w:rPr>
        <w:t>.</w:t>
      </w:r>
      <w:r w:rsidR="00C940F5">
        <w:rPr>
          <w:rFonts w:ascii="Cambria" w:hAnsi="Cambria" w:cs="Times New Roman"/>
          <w:i/>
          <w:sz w:val="28"/>
          <w:szCs w:val="28"/>
        </w:rPr>
        <w:t xml:space="preserve"> </w:t>
      </w:r>
    </w:p>
    <w:p w:rsidR="00D43F17" w:rsidRPr="00333A41" w:rsidRDefault="005049B8" w:rsidP="00FB47E9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В целях профилактики нарушений </w:t>
      </w:r>
      <w:r w:rsidR="00582E0E">
        <w:rPr>
          <w:rFonts w:ascii="Cambria" w:hAnsi="Cambria" w:cs="Times New Roman"/>
          <w:sz w:val="28"/>
          <w:szCs w:val="28"/>
        </w:rPr>
        <w:t xml:space="preserve">требований </w:t>
      </w:r>
      <w:r>
        <w:rPr>
          <w:rFonts w:ascii="Cambria" w:hAnsi="Cambria" w:cs="Times New Roman"/>
          <w:sz w:val="28"/>
          <w:szCs w:val="28"/>
        </w:rPr>
        <w:t>земельного законодательства, Управление</w:t>
      </w:r>
      <w:r w:rsidR="00036F8D">
        <w:rPr>
          <w:rFonts w:ascii="Cambria" w:hAnsi="Cambria" w:cs="Times New Roman"/>
          <w:sz w:val="28"/>
          <w:szCs w:val="28"/>
        </w:rPr>
        <w:t>м</w:t>
      </w:r>
      <w:r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hAnsi="Cambria" w:cs="Times New Roman"/>
          <w:sz w:val="28"/>
          <w:szCs w:val="28"/>
        </w:rPr>
        <w:t>Росреестра</w:t>
      </w:r>
      <w:proofErr w:type="spellEnd"/>
      <w:r>
        <w:rPr>
          <w:rFonts w:ascii="Cambria" w:hAnsi="Cambria" w:cs="Times New Roman"/>
          <w:sz w:val="28"/>
          <w:szCs w:val="28"/>
        </w:rPr>
        <w:t xml:space="preserve"> по Красноярскому краю размещ</w:t>
      </w:r>
      <w:r w:rsidR="00036F8D">
        <w:rPr>
          <w:rFonts w:ascii="Cambria" w:hAnsi="Cambria" w:cs="Times New Roman"/>
          <w:sz w:val="28"/>
          <w:szCs w:val="28"/>
        </w:rPr>
        <w:t xml:space="preserve">ены </w:t>
      </w:r>
      <w:r>
        <w:rPr>
          <w:rFonts w:ascii="Cambria" w:hAnsi="Cambria" w:cs="Times New Roman"/>
          <w:sz w:val="28"/>
          <w:szCs w:val="28"/>
        </w:rPr>
        <w:t xml:space="preserve">ответы на часто задаваемые вопросы граждан по направлению государственного земельного надзора: </w:t>
      </w:r>
      <w:hyperlink r:id="rId7" w:history="1">
        <w:r w:rsidR="00333A41" w:rsidRPr="00F00B96">
          <w:rPr>
            <w:rStyle w:val="a4"/>
            <w:rFonts w:ascii="Cambria" w:hAnsi="Cambria" w:cs="Times New Roman"/>
            <w:sz w:val="28"/>
            <w:szCs w:val="28"/>
          </w:rPr>
          <w:t>https://rosreestr.ru/site/open-service/plan-raboty-i-pokazateli-deyatelnosti/24-gosudarstvennyy-zemelnyy-nadzor/podprogramma-profilaktiki-narusheniy-obyazatelnykh-trebovaniy-soblyudenie-kotorykh-otsenivaetsya-upr/</w:t>
        </w:r>
      </w:hyperlink>
    </w:p>
    <w:p w:rsidR="00E41833" w:rsidRPr="00FB47E9" w:rsidRDefault="00E41833" w:rsidP="00E41833">
      <w:pPr>
        <w:pStyle w:val="1"/>
        <w:jc w:val="both"/>
        <w:rPr>
          <w:rFonts w:ascii="Cambria" w:hAnsi="Cambria"/>
        </w:rPr>
      </w:pPr>
      <w:r w:rsidRPr="00FB47E9">
        <w:rPr>
          <w:rFonts w:ascii="Cambria" w:hAnsi="Cambria"/>
        </w:rPr>
        <w:t>Пресс-служба</w:t>
      </w:r>
    </w:p>
    <w:p w:rsidR="00E41833" w:rsidRPr="00FB47E9" w:rsidRDefault="00E41833" w:rsidP="00E41833">
      <w:pPr>
        <w:pStyle w:val="1"/>
        <w:jc w:val="both"/>
        <w:rPr>
          <w:rFonts w:ascii="Cambria" w:hAnsi="Cambria"/>
        </w:rPr>
      </w:pPr>
      <w:r w:rsidRPr="00FB47E9">
        <w:rPr>
          <w:rFonts w:ascii="Cambria" w:hAnsi="Cambria"/>
        </w:rPr>
        <w:t xml:space="preserve">Управления </w:t>
      </w:r>
      <w:proofErr w:type="spellStart"/>
      <w:r w:rsidRPr="00FB47E9">
        <w:rPr>
          <w:rFonts w:ascii="Cambria" w:hAnsi="Cambria"/>
        </w:rPr>
        <w:t>Росреестра</w:t>
      </w:r>
      <w:proofErr w:type="spellEnd"/>
      <w:r w:rsidRPr="00FB47E9">
        <w:rPr>
          <w:rFonts w:ascii="Cambria" w:hAnsi="Cambria"/>
        </w:rPr>
        <w:t xml:space="preserve"> по Красноярскому краю: </w:t>
      </w:r>
    </w:p>
    <w:p w:rsidR="00E41833" w:rsidRPr="00FB47E9" w:rsidRDefault="00E41833" w:rsidP="00E41833">
      <w:pPr>
        <w:pStyle w:val="1"/>
        <w:jc w:val="both"/>
        <w:rPr>
          <w:rFonts w:ascii="Cambria" w:hAnsi="Cambria"/>
        </w:rPr>
      </w:pPr>
      <w:r w:rsidRPr="00FB47E9">
        <w:rPr>
          <w:rFonts w:ascii="Cambria" w:hAnsi="Cambria"/>
        </w:rPr>
        <w:t>тел.: (391) 2-226-767, (391)2-226-756</w:t>
      </w:r>
    </w:p>
    <w:p w:rsidR="00E41833" w:rsidRPr="00FB47E9" w:rsidRDefault="00E41833" w:rsidP="00E41833">
      <w:pPr>
        <w:pStyle w:val="1"/>
        <w:jc w:val="both"/>
        <w:rPr>
          <w:rFonts w:ascii="Cambria" w:hAnsi="Cambria"/>
        </w:rPr>
      </w:pPr>
      <w:proofErr w:type="gramStart"/>
      <w:r w:rsidRPr="00FB47E9">
        <w:rPr>
          <w:rFonts w:ascii="Cambria" w:hAnsi="Cambria"/>
        </w:rPr>
        <w:t>е</w:t>
      </w:r>
      <w:proofErr w:type="gramEnd"/>
      <w:r w:rsidRPr="00FB47E9">
        <w:rPr>
          <w:rFonts w:ascii="Cambria" w:hAnsi="Cambria"/>
        </w:rPr>
        <w:t>-</w:t>
      </w:r>
      <w:r w:rsidRPr="00FB47E9">
        <w:rPr>
          <w:rFonts w:ascii="Cambria" w:hAnsi="Cambria"/>
          <w:lang w:val="en-US"/>
        </w:rPr>
        <w:t>mail</w:t>
      </w:r>
      <w:r w:rsidRPr="00FB47E9">
        <w:rPr>
          <w:rFonts w:ascii="Cambria" w:hAnsi="Cambria"/>
        </w:rPr>
        <w:t xml:space="preserve">: </w:t>
      </w:r>
      <w:proofErr w:type="spellStart"/>
      <w:r w:rsidRPr="00FB47E9">
        <w:rPr>
          <w:rFonts w:ascii="Cambria" w:hAnsi="Cambria"/>
          <w:lang w:val="en-US"/>
        </w:rPr>
        <w:t>pressa</w:t>
      </w:r>
      <w:proofErr w:type="spellEnd"/>
      <w:r w:rsidRPr="00FB47E9">
        <w:rPr>
          <w:rFonts w:ascii="Cambria" w:hAnsi="Cambria"/>
        </w:rPr>
        <w:t>@</w:t>
      </w:r>
      <w:r w:rsidRPr="00FB47E9">
        <w:rPr>
          <w:rFonts w:ascii="Cambria" w:hAnsi="Cambria"/>
          <w:lang w:val="en-US"/>
        </w:rPr>
        <w:t>r</w:t>
      </w:r>
      <w:r w:rsidRPr="00FB47E9">
        <w:rPr>
          <w:rFonts w:ascii="Cambria" w:hAnsi="Cambria"/>
        </w:rPr>
        <w:t>24.</w:t>
      </w:r>
      <w:proofErr w:type="spellStart"/>
      <w:r w:rsidRPr="00FB47E9">
        <w:rPr>
          <w:rFonts w:ascii="Cambria" w:hAnsi="Cambria"/>
          <w:lang w:val="en-US"/>
        </w:rPr>
        <w:t>rosreestr</w:t>
      </w:r>
      <w:proofErr w:type="spellEnd"/>
      <w:r w:rsidRPr="00FB47E9">
        <w:rPr>
          <w:rFonts w:ascii="Cambria" w:hAnsi="Cambria"/>
        </w:rPr>
        <w:t>.</w:t>
      </w:r>
      <w:proofErr w:type="spellStart"/>
      <w:r w:rsidRPr="00FB47E9">
        <w:rPr>
          <w:rFonts w:ascii="Cambria" w:hAnsi="Cambria"/>
          <w:lang w:val="en-US"/>
        </w:rPr>
        <w:t>ru</w:t>
      </w:r>
      <w:proofErr w:type="spellEnd"/>
    </w:p>
    <w:p w:rsidR="00E41833" w:rsidRPr="00FB47E9" w:rsidRDefault="00E41833" w:rsidP="00E41833">
      <w:pPr>
        <w:pStyle w:val="1"/>
        <w:jc w:val="both"/>
        <w:rPr>
          <w:rFonts w:ascii="Cambria" w:hAnsi="Cambria"/>
        </w:rPr>
      </w:pPr>
      <w:r w:rsidRPr="00FB47E9">
        <w:rPr>
          <w:rFonts w:ascii="Cambria" w:hAnsi="Cambria"/>
        </w:rPr>
        <w:t xml:space="preserve">сайт: https://www.rosreestr.ru </w:t>
      </w:r>
    </w:p>
    <w:p w:rsidR="00E41833" w:rsidRPr="00FB47E9" w:rsidRDefault="00E41833" w:rsidP="00E41833">
      <w:pPr>
        <w:pStyle w:val="1"/>
        <w:jc w:val="both"/>
        <w:rPr>
          <w:rFonts w:ascii="Cambria" w:hAnsi="Cambria"/>
        </w:rPr>
      </w:pPr>
      <w:r w:rsidRPr="00FB47E9">
        <w:rPr>
          <w:rFonts w:ascii="Cambria" w:hAnsi="Cambria"/>
        </w:rPr>
        <w:t>«</w:t>
      </w:r>
      <w:proofErr w:type="spellStart"/>
      <w:r w:rsidRPr="00FB47E9">
        <w:rPr>
          <w:rFonts w:ascii="Cambria" w:hAnsi="Cambria"/>
        </w:rPr>
        <w:t>ВКонтакте</w:t>
      </w:r>
      <w:proofErr w:type="spellEnd"/>
      <w:r w:rsidRPr="00FB47E9">
        <w:rPr>
          <w:rFonts w:ascii="Cambria" w:hAnsi="Cambria"/>
        </w:rPr>
        <w:t xml:space="preserve">» </w:t>
      </w:r>
      <w:hyperlink r:id="rId8" w:history="1">
        <w:r w:rsidRPr="00FB47E9">
          <w:rPr>
            <w:rStyle w:val="a4"/>
            <w:rFonts w:ascii="Cambria" w:hAnsi="Cambria"/>
          </w:rPr>
          <w:t>http://vk.com/to24.rosreestr</w:t>
        </w:r>
      </w:hyperlink>
    </w:p>
    <w:p w:rsidR="00B7714F" w:rsidRPr="00FB47E9" w:rsidRDefault="00E41833" w:rsidP="00E41833">
      <w:pPr>
        <w:pStyle w:val="1"/>
        <w:jc w:val="both"/>
        <w:rPr>
          <w:rFonts w:ascii="Times New Roman" w:hAnsi="Times New Roman"/>
          <w:b/>
        </w:rPr>
      </w:pPr>
      <w:r w:rsidRPr="00FB47E9">
        <w:rPr>
          <w:rFonts w:ascii="Cambria" w:hAnsi="Cambria"/>
        </w:rPr>
        <w:t>«</w:t>
      </w:r>
      <w:proofErr w:type="spellStart"/>
      <w:r w:rsidRPr="00FB47E9">
        <w:rPr>
          <w:rFonts w:ascii="Cambria" w:hAnsi="Cambria"/>
          <w:lang w:val="en-US"/>
        </w:rPr>
        <w:t>Instagram</w:t>
      </w:r>
      <w:proofErr w:type="spellEnd"/>
      <w:r w:rsidRPr="00FB47E9">
        <w:rPr>
          <w:rFonts w:ascii="Cambria" w:hAnsi="Cambria"/>
        </w:rPr>
        <w:t xml:space="preserve">»: </w:t>
      </w:r>
      <w:proofErr w:type="spellStart"/>
      <w:r w:rsidRPr="00FB47E9">
        <w:rPr>
          <w:rFonts w:ascii="Cambria" w:hAnsi="Cambria"/>
          <w:lang w:val="en-US"/>
        </w:rPr>
        <w:t>rosreestr</w:t>
      </w:r>
      <w:proofErr w:type="spellEnd"/>
      <w:r w:rsidRPr="00FB47E9">
        <w:rPr>
          <w:rFonts w:ascii="Cambria" w:hAnsi="Cambria"/>
        </w:rPr>
        <w:t>_</w:t>
      </w:r>
      <w:proofErr w:type="spellStart"/>
      <w:r w:rsidRPr="00FB47E9">
        <w:rPr>
          <w:rFonts w:ascii="Cambria" w:hAnsi="Cambria"/>
          <w:lang w:val="en-US"/>
        </w:rPr>
        <w:t>krsk</w:t>
      </w:r>
      <w:proofErr w:type="spellEnd"/>
      <w:r w:rsidRPr="00FB47E9">
        <w:rPr>
          <w:rFonts w:ascii="Cambria" w:hAnsi="Cambria"/>
        </w:rPr>
        <w:t>24</w:t>
      </w:r>
    </w:p>
    <w:sectPr w:rsidR="00B7714F" w:rsidRPr="00FB47E9" w:rsidSect="00FB47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94025"/>
    <w:multiLevelType w:val="hybridMultilevel"/>
    <w:tmpl w:val="BB343D60"/>
    <w:lvl w:ilvl="0" w:tplc="A7D04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BA"/>
    <w:rsid w:val="00036F8D"/>
    <w:rsid w:val="000B77A5"/>
    <w:rsid w:val="000D03AD"/>
    <w:rsid w:val="00120D16"/>
    <w:rsid w:val="002D3403"/>
    <w:rsid w:val="00333A41"/>
    <w:rsid w:val="00451750"/>
    <w:rsid w:val="004F4A1D"/>
    <w:rsid w:val="005049B8"/>
    <w:rsid w:val="00582E0E"/>
    <w:rsid w:val="005D3988"/>
    <w:rsid w:val="0076088B"/>
    <w:rsid w:val="008048BA"/>
    <w:rsid w:val="00810210"/>
    <w:rsid w:val="008F222F"/>
    <w:rsid w:val="00B7714F"/>
    <w:rsid w:val="00BB7CC2"/>
    <w:rsid w:val="00C940F5"/>
    <w:rsid w:val="00CA28F4"/>
    <w:rsid w:val="00CE1529"/>
    <w:rsid w:val="00D43F17"/>
    <w:rsid w:val="00E41833"/>
    <w:rsid w:val="00EF0337"/>
    <w:rsid w:val="00F3289E"/>
    <w:rsid w:val="00F917E4"/>
    <w:rsid w:val="00FB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8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04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48B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E1529"/>
    <w:rPr>
      <w:b/>
      <w:bCs/>
    </w:rPr>
  </w:style>
  <w:style w:type="paragraph" w:customStyle="1" w:styleId="consplusnormal0">
    <w:name w:val="consplusnormal"/>
    <w:basedOn w:val="a"/>
    <w:rsid w:val="00B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43F17"/>
    <w:rPr>
      <w:color w:val="800080" w:themeColor="followedHyperlink"/>
      <w:u w:val="single"/>
    </w:rPr>
  </w:style>
  <w:style w:type="paragraph" w:customStyle="1" w:styleId="1">
    <w:name w:val="Без интервала1"/>
    <w:rsid w:val="00E418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site/open-service/plan-raboty-i-pokazateli-deyatelnosti/24-gosudarstvennyy-zemelnyy-nadzor/podprogramma-profilaktiki-narusheniy-obyazatelnykh-trebovaniy-soblyudenie-kotorykh-otsenivaetsya-up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58DD-5FEE-49E4-B5D3-B67BDC4B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KarvoevVA</cp:lastModifiedBy>
  <cp:revision>5</cp:revision>
  <cp:lastPrinted>2019-08-07T02:40:00Z</cp:lastPrinted>
  <dcterms:created xsi:type="dcterms:W3CDTF">2019-08-07T05:59:00Z</dcterms:created>
  <dcterms:modified xsi:type="dcterms:W3CDTF">2019-08-07T09:03:00Z</dcterms:modified>
</cp:coreProperties>
</file>